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816" w:type="dxa"/>
        <w:tblLook w:val="04A0" w:firstRow="1" w:lastRow="0" w:firstColumn="1" w:lastColumn="0" w:noHBand="0" w:noVBand="1"/>
      </w:tblPr>
      <w:tblGrid>
        <w:gridCol w:w="1977"/>
        <w:gridCol w:w="2951"/>
        <w:gridCol w:w="2693"/>
        <w:gridCol w:w="2977"/>
        <w:gridCol w:w="4218"/>
      </w:tblGrid>
      <w:tr w:rsidR="00DC3A1A" w:rsidRPr="000B2A28" w:rsidTr="003B7920">
        <w:trPr>
          <w:trHeight w:val="686"/>
        </w:trPr>
        <w:tc>
          <w:tcPr>
            <w:tcW w:w="1977" w:type="dxa"/>
            <w:shd w:val="clear" w:color="auto" w:fill="66FF99"/>
            <w:vAlign w:val="center"/>
          </w:tcPr>
          <w:p w:rsidR="00DC3A1A" w:rsidRPr="000B2A28" w:rsidRDefault="00DC3A1A" w:rsidP="000F6F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2A28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="000B7328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Pr="000B2A28">
              <w:rPr>
                <w:rFonts w:ascii="Times New Roman" w:hAnsi="Times New Roman" w:cs="Times New Roman"/>
                <w:b/>
                <w:sz w:val="36"/>
                <w:szCs w:val="36"/>
              </w:rPr>
              <w:t>. turnus</w:t>
            </w:r>
          </w:p>
        </w:tc>
        <w:tc>
          <w:tcPr>
            <w:tcW w:w="2951" w:type="dxa"/>
            <w:shd w:val="clear" w:color="auto" w:fill="66FF99"/>
            <w:vAlign w:val="center"/>
          </w:tcPr>
          <w:p w:rsidR="00DC3A1A" w:rsidRPr="000B2A28" w:rsidRDefault="00DC3A1A" w:rsidP="000F6F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2693" w:type="dxa"/>
            <w:shd w:val="clear" w:color="auto" w:fill="66FF99"/>
          </w:tcPr>
          <w:p w:rsidR="00DC3A1A" w:rsidRDefault="00DC3A1A" w:rsidP="000F6F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DC3A1A" w:rsidRPr="000B2A28" w:rsidRDefault="00DC3A1A" w:rsidP="000F6F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MALICA VRTEC</w:t>
            </w:r>
          </w:p>
        </w:tc>
        <w:tc>
          <w:tcPr>
            <w:tcW w:w="2977" w:type="dxa"/>
            <w:shd w:val="clear" w:color="auto" w:fill="66FF99"/>
            <w:vAlign w:val="center"/>
          </w:tcPr>
          <w:p w:rsidR="00DC3A1A" w:rsidRPr="000B2A28" w:rsidRDefault="00DC3A1A" w:rsidP="000F6F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4218" w:type="dxa"/>
            <w:shd w:val="clear" w:color="auto" w:fill="66FF99"/>
            <w:vAlign w:val="center"/>
          </w:tcPr>
          <w:p w:rsidR="00DC3A1A" w:rsidRPr="000B2A28" w:rsidRDefault="00DC3A1A" w:rsidP="000F6F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B833BA" w:rsidRPr="000B2A28" w:rsidTr="003B7920">
        <w:trPr>
          <w:trHeight w:val="1293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PONEDELJEK</w:t>
            </w:r>
          </w:p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951" w:type="dxa"/>
            <w:vAlign w:val="center"/>
          </w:tcPr>
          <w:p w:rsidR="00B833BA" w:rsidRPr="000B2A28" w:rsidRDefault="00B833BA" w:rsidP="00B833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UMEŠANO </w:t>
            </w:r>
            <w:r w:rsidRPr="000B2A28">
              <w:rPr>
                <w:rFonts w:ascii="Times New Roman" w:hAnsi="Times New Roman" w:cs="Times New Roman"/>
                <w:sz w:val="24"/>
                <w:szCs w:val="28"/>
              </w:rPr>
              <w:t>JAJCE, RŽENI KRUH, ČAJ</w:t>
            </w:r>
          </w:p>
          <w:p w:rsidR="00B833BA" w:rsidRPr="000B2A28" w:rsidRDefault="00B833BA" w:rsidP="00B833BA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0B2A28">
              <w:rPr>
                <w:rFonts w:ascii="Times New Roman" w:hAnsi="Times New Roman" w:cs="Times New Roman"/>
                <w:sz w:val="24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1,3</w:t>
            </w:r>
          </w:p>
        </w:tc>
        <w:tc>
          <w:tcPr>
            <w:tcW w:w="2693" w:type="dxa"/>
            <w:vAlign w:val="center"/>
          </w:tcPr>
          <w:p w:rsidR="00B833BA" w:rsidRPr="00DC3A1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BANANE, OREŠČKI</w:t>
            </w:r>
          </w:p>
          <w:p w:rsidR="00B833BA" w:rsidRPr="00DC3A1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 7</w:t>
            </w:r>
          </w:p>
        </w:tc>
        <w:tc>
          <w:tcPr>
            <w:tcW w:w="2977" w:type="dxa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ŽEPEK S PIŠČANČJIM NADEVOM, PLANINSKI ČAJ</w:t>
            </w:r>
          </w:p>
          <w:p w:rsidR="00B833BA" w:rsidRPr="00F55E1B" w:rsidRDefault="00B833BA" w:rsidP="00B833B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</w:t>
            </w:r>
          </w:p>
        </w:tc>
        <w:tc>
          <w:tcPr>
            <w:tcW w:w="4218" w:type="dxa"/>
            <w:vAlign w:val="center"/>
          </w:tcPr>
          <w:p w:rsidR="00B833BA" w:rsidRPr="00417F64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GOVEJ GOLAŽ, TESTENINE, KRUH, RDEČA PESA</w:t>
            </w:r>
          </w:p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</w:t>
            </w:r>
          </w:p>
        </w:tc>
      </w:tr>
      <w:tr w:rsidR="00B833BA" w:rsidRPr="000B2A28" w:rsidTr="003B7920">
        <w:trPr>
          <w:trHeight w:val="1255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951" w:type="dxa"/>
            <w:vAlign w:val="center"/>
          </w:tcPr>
          <w:p w:rsidR="00B833BA" w:rsidRPr="000B2A28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28">
              <w:rPr>
                <w:rFonts w:ascii="Times New Roman" w:hAnsi="Times New Roman" w:cs="Times New Roman"/>
                <w:sz w:val="24"/>
                <w:szCs w:val="24"/>
              </w:rPr>
              <w:t>KISLA SMETANA, ČRNI KRUH, ČAJ</w:t>
            </w:r>
          </w:p>
          <w:p w:rsidR="00B833BA" w:rsidRPr="000B2A28" w:rsidRDefault="00B833BA" w:rsidP="00B833BA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0B2A28">
              <w:rPr>
                <w:rFonts w:ascii="Times New Roman" w:hAnsi="Times New Roman" w:cs="Times New Roman"/>
                <w:sz w:val="24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1,5</w:t>
            </w:r>
          </w:p>
        </w:tc>
        <w:tc>
          <w:tcPr>
            <w:tcW w:w="2693" w:type="dxa"/>
            <w:vAlign w:val="center"/>
          </w:tcPr>
          <w:p w:rsidR="00B833BA" w:rsidRPr="00DC3A1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SADNI JOGURT</w:t>
            </w:r>
          </w:p>
          <w:p w:rsidR="00B833BA" w:rsidRPr="00DC3A1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:1,5</w:t>
            </w:r>
          </w:p>
        </w:tc>
        <w:tc>
          <w:tcPr>
            <w:tcW w:w="2977" w:type="dxa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MLEČNI ROGLJIČEK, KOMPOT</w:t>
            </w:r>
          </w:p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4218" w:type="dxa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MESNE KOCKE V NARAVNI OMAKI, POLENTA, MEŠANA SOLATA</w:t>
            </w:r>
          </w:p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B833BA" w:rsidRPr="000B2A28" w:rsidTr="003B7920">
        <w:trPr>
          <w:trHeight w:val="1258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951" w:type="dxa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KORUZNA ŽEMLJA,</w:t>
            </w:r>
            <w:r w:rsidRPr="00B57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BIO MLEKO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AROMO VANILIJE</w:t>
            </w:r>
          </w:p>
          <w:p w:rsidR="00B833BA" w:rsidRPr="00EC03D7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2693" w:type="dxa"/>
            <w:vAlign w:val="center"/>
          </w:tcPr>
          <w:p w:rsidR="00B833BA" w:rsidRPr="00DC3A1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MEŠAN KOMPOT</w:t>
            </w:r>
          </w:p>
          <w:p w:rsidR="00B833BA" w:rsidRPr="00DC3A1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</w:p>
        </w:tc>
        <w:tc>
          <w:tcPr>
            <w:tcW w:w="2977" w:type="dxa"/>
            <w:vAlign w:val="center"/>
          </w:tcPr>
          <w:p w:rsidR="00B833BA" w:rsidRPr="00F55E1B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EKO</w:t>
            </w:r>
            <w:r w:rsidRPr="00B57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MLEKO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</w:p>
          <w:p w:rsidR="00B833BA" w:rsidRPr="00F55E1B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E1B">
              <w:rPr>
                <w:rFonts w:ascii="Times New Roman" w:eastAsia="Times New Roman" w:hAnsi="Times New Roman" w:cs="Times New Roman"/>
                <w:sz w:val="24"/>
                <w:szCs w:val="24"/>
              </w:rPr>
              <w:t>ČOKOLADNE KROG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</w:t>
            </w:r>
          </w:p>
          <w:p w:rsidR="00B833BA" w:rsidRPr="00F55E1B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E1B">
              <w:rPr>
                <w:rFonts w:ascii="Times New Roman" w:eastAsia="Times New Roman" w:hAnsi="Times New Roman" w:cs="Times New Roman"/>
                <w:sz w:val="24"/>
                <w:szCs w:val="24"/>
              </w:rPr>
              <w:t>LICE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BANANA</w:t>
            </w:r>
          </w:p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  <w:p w:rsidR="00B833BA" w:rsidRDefault="00B833BA" w:rsidP="00B833B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ŠTEFANI PEČENKA, PIRE KROMPIR, ŠPINAČA</w:t>
            </w:r>
          </w:p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B833BA" w:rsidRPr="000B2A28" w:rsidTr="003B7920">
        <w:trPr>
          <w:trHeight w:val="1276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951" w:type="dxa"/>
            <w:vAlign w:val="center"/>
          </w:tcPr>
          <w:p w:rsidR="00B833BA" w:rsidRPr="000B2A28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ŠUNKA, KORUZNI KRUH, PAPRIKA</w:t>
            </w:r>
            <w:r w:rsidRPr="000B2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OTROŠKI ČAJ</w:t>
            </w:r>
          </w:p>
          <w:p w:rsidR="00B833BA" w:rsidRPr="000B2A28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28">
              <w:rPr>
                <w:rFonts w:ascii="Times New Roman" w:hAnsi="Times New Roman" w:cs="Times New Roman"/>
                <w:sz w:val="24"/>
                <w:szCs w:val="16"/>
              </w:rPr>
              <w:t>vsebuje alergene: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1,5</w:t>
            </w:r>
          </w:p>
        </w:tc>
        <w:tc>
          <w:tcPr>
            <w:tcW w:w="2693" w:type="dxa"/>
            <w:vAlign w:val="center"/>
          </w:tcPr>
          <w:p w:rsidR="00B833BA" w:rsidRPr="00DC3A1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KORENJE, JABOLKE</w:t>
            </w:r>
          </w:p>
          <w:p w:rsidR="00B833BA" w:rsidRPr="00DC3A1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</w:p>
        </w:tc>
        <w:tc>
          <w:tcPr>
            <w:tcW w:w="2977" w:type="dxa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KORUZNI KRUH, PIŠČANČJA PRSA, ČAJ</w:t>
            </w:r>
          </w:p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MESNI POLPETI, KUHANA ZELENJAVA,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MEŠANA SOLATA</w:t>
            </w:r>
          </w:p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1,5,8</w:t>
            </w:r>
          </w:p>
        </w:tc>
      </w:tr>
      <w:tr w:rsidR="00B833BA" w:rsidRPr="000B2A28" w:rsidTr="00B833BA">
        <w:trPr>
          <w:trHeight w:val="1276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951" w:type="dxa"/>
            <w:shd w:val="clear" w:color="auto" w:fill="A8D08D" w:themeFill="accent6" w:themeFillTint="99"/>
            <w:vAlign w:val="center"/>
          </w:tcPr>
          <w:p w:rsidR="004609A7" w:rsidRPr="00BE3A73" w:rsidRDefault="004609A7" w:rsidP="00460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73">
              <w:rPr>
                <w:rFonts w:ascii="Times New Roman" w:eastAsia="Times New Roman" w:hAnsi="Times New Roman" w:cs="Times New Roman"/>
                <w:sz w:val="24"/>
                <w:szCs w:val="24"/>
              </w:rPr>
              <w:t>VELIKONOČNI ZAJČEK, PISANKA, KLEMENTINA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ČAJ Z MEDOM</w:t>
            </w:r>
          </w:p>
          <w:p w:rsidR="00B833BA" w:rsidRPr="00CE3BCD" w:rsidRDefault="004609A7" w:rsidP="0046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vsebuje alergene: 1,3,5</w:t>
            </w: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:rsidR="00B833BA" w:rsidRPr="00CE3BCD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SVEŽE SADJE,</w:t>
            </w:r>
            <w:r w:rsidRPr="00CE3BCD">
              <w:rPr>
                <w:rFonts w:ascii="Times New Roman" w:hAnsi="Times New Roman" w:cs="Times New Roman"/>
                <w:sz w:val="24"/>
                <w:szCs w:val="24"/>
              </w:rPr>
              <w:t xml:space="preserve"> KEKSI</w:t>
            </w:r>
          </w:p>
          <w:p w:rsidR="00B833BA" w:rsidRPr="00CE3BCD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CD">
              <w:rPr>
                <w:rFonts w:ascii="Times New Roman" w:hAnsi="Times New Roman" w:cs="Times New Roman"/>
                <w:sz w:val="24"/>
                <w:szCs w:val="24"/>
              </w:rPr>
              <w:t>vsebuje alergene: 1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4609A7" w:rsidRPr="00BE3A73" w:rsidRDefault="004609A7" w:rsidP="00460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73">
              <w:rPr>
                <w:rFonts w:ascii="Times New Roman" w:eastAsia="Times New Roman" w:hAnsi="Times New Roman" w:cs="Times New Roman"/>
                <w:sz w:val="24"/>
                <w:szCs w:val="24"/>
              </w:rPr>
              <w:t>VELIKONOČNI ZAJČEK, PISANKA, KLEMENTINA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ČAJ Z MEDOM</w:t>
            </w:r>
          </w:p>
          <w:p w:rsidR="00B833BA" w:rsidRDefault="004609A7" w:rsidP="00460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vsebuje alergene: 1,3,5</w:t>
            </w:r>
          </w:p>
        </w:tc>
        <w:tc>
          <w:tcPr>
            <w:tcW w:w="4218" w:type="dxa"/>
            <w:shd w:val="clear" w:color="auto" w:fill="A8D08D" w:themeFill="accent6" w:themeFillTint="99"/>
            <w:vAlign w:val="center"/>
          </w:tcPr>
          <w:p w:rsidR="00B833BA" w:rsidRPr="00EF567C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>KREMNA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ZELENJAVNA</w:t>
            </w: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KROGLICAMI</w:t>
            </w: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DOMAČI SKUTINI ŠTRUKLJI</w:t>
            </w: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KOMPOT</w:t>
            </w:r>
          </w:p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</w:tbl>
    <w:p w:rsidR="009960D8" w:rsidRDefault="009960D8" w:rsidP="00956634">
      <w:pPr>
        <w:rPr>
          <w:rFonts w:ascii="Times New Roman" w:hAnsi="Times New Roman" w:cs="Times New Roman"/>
          <w:sz w:val="18"/>
        </w:rPr>
      </w:pPr>
    </w:p>
    <w:p w:rsidR="004051EC" w:rsidRPr="000B7328" w:rsidRDefault="004051EC" w:rsidP="00956634">
      <w:pPr>
        <w:rPr>
          <w:rFonts w:ascii="Times New Roman" w:hAnsi="Times New Roman" w:cs="Times New Roman"/>
          <w:sz w:val="12"/>
          <w:szCs w:val="24"/>
        </w:rPr>
      </w:pPr>
      <w:bookmarkStart w:id="0" w:name="_GoBack"/>
      <w:bookmarkEnd w:id="0"/>
    </w:p>
    <w:sectPr w:rsidR="004051EC" w:rsidRPr="000B7328" w:rsidSect="000B7328">
      <w:headerReference w:type="default" r:id="rId7"/>
      <w:footerReference w:type="default" r:id="rId8"/>
      <w:pgSz w:w="16838" w:h="11906" w:orient="landscape"/>
      <w:pgMar w:top="709" w:right="82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9A" w:rsidRDefault="0042559A" w:rsidP="009960D8">
      <w:pPr>
        <w:spacing w:after="0" w:line="240" w:lineRule="auto"/>
      </w:pPr>
      <w:r>
        <w:separator/>
      </w:r>
    </w:p>
  </w:endnote>
  <w:endnote w:type="continuationSeparator" w:id="0">
    <w:p w:rsidR="0042559A" w:rsidRDefault="0042559A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D8" w:rsidRDefault="009960D8" w:rsidP="009960D8">
    <w:pPr>
      <w:rPr>
        <w:rFonts w:ascii="Times New Roman" w:hAnsi="Times New Roman" w:cs="Times New Roman"/>
        <w:sz w:val="18"/>
      </w:rPr>
    </w:pPr>
    <w:r w:rsidRPr="00956634">
      <w:rPr>
        <w:rFonts w:ascii="Times New Roman" w:hAnsi="Times New Roman" w:cs="Times New Roman"/>
        <w:sz w:val="18"/>
      </w:rPr>
      <w:t xml:space="preserve">*ŽIVILO LOKALNEGA DOBAVITELJA          **EKOLOŠKO ŽIVILO            </w:t>
    </w:r>
  </w:p>
  <w:p w:rsidR="009960D8" w:rsidRPr="005D4D77" w:rsidRDefault="009960D8" w:rsidP="009960D8">
    <w:pPr>
      <w:rPr>
        <w:rFonts w:ascii="Times New Roman" w:hAnsi="Times New Roman" w:cs="Times New Roman"/>
        <w:i/>
        <w:sz w:val="18"/>
      </w:rPr>
    </w:pPr>
    <w:r w:rsidRPr="005D4D77">
      <w:rPr>
        <w:rFonts w:ascii="Times New Roman" w:hAnsi="Times New Roman" w:cs="Times New Roman"/>
        <w:sz w:val="16"/>
      </w:rPr>
      <w:t>PRIDRŽUJEMO SI PRAVICE DO SPREMEMBE JEDILNIKA, HVALA ZA RAZUMEVANJE</w:t>
    </w:r>
    <w:r w:rsidR="005D4D77">
      <w:rPr>
        <w:rFonts w:ascii="Times New Roman" w:hAnsi="Times New Roman" w:cs="Times New Roman"/>
        <w:sz w:val="16"/>
      </w:rPr>
      <w:t>.</w:t>
    </w:r>
    <w:r w:rsidR="004051EC">
      <w:rPr>
        <w:rFonts w:ascii="Times New Roman" w:hAnsi="Times New Roman" w:cs="Times New Roman"/>
        <w:sz w:val="16"/>
      </w:rPr>
      <w:t xml:space="preserve">              </w:t>
    </w:r>
    <w:r w:rsidR="005D4D77" w:rsidRPr="005D4D77">
      <w:rPr>
        <w:i/>
      </w:rPr>
      <w:t>"Vidimo in okusimo lahko celo vesolje v enem samem koščku kruha!" (</w:t>
    </w:r>
    <w:proofErr w:type="spellStart"/>
    <w:r w:rsidR="005D4D77" w:rsidRPr="005D4D77">
      <w:rPr>
        <w:i/>
      </w:rPr>
      <w:t>Kahlil</w:t>
    </w:r>
    <w:proofErr w:type="spellEnd"/>
    <w:r w:rsidR="002F4985">
      <w:rPr>
        <w:i/>
      </w:rPr>
      <w:t xml:space="preserve"> </w:t>
    </w:r>
    <w:proofErr w:type="spellStart"/>
    <w:r w:rsidR="005D4D77" w:rsidRPr="005D4D77">
      <w:rPr>
        <w:i/>
      </w:rPr>
      <w:t>Gibran</w:t>
    </w:r>
    <w:proofErr w:type="spellEnd"/>
    <w:r w:rsidR="005D4D77" w:rsidRPr="005D4D77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9A" w:rsidRDefault="0042559A" w:rsidP="009960D8">
      <w:pPr>
        <w:spacing w:after="0" w:line="240" w:lineRule="auto"/>
      </w:pPr>
      <w:r>
        <w:separator/>
      </w:r>
    </w:p>
  </w:footnote>
  <w:footnote w:type="continuationSeparator" w:id="0">
    <w:p w:rsidR="0042559A" w:rsidRDefault="0042559A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D8" w:rsidRPr="009960D8" w:rsidRDefault="000B7328">
    <w:pPr>
      <w:pStyle w:val="Glav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3030220</wp:posOffset>
              </wp:positionH>
              <wp:positionV relativeFrom="paragraph">
                <wp:posOffset>342900</wp:posOffset>
              </wp:positionV>
              <wp:extent cx="1958340" cy="403860"/>
              <wp:effectExtent l="0" t="0" r="22860" b="15240"/>
              <wp:wrapNone/>
              <wp:docPr id="4" name="Polje z besedilo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8340" cy="403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B7328" w:rsidRPr="000B7328" w:rsidRDefault="000B7328">
                          <w:pPr>
                            <w:rPr>
                              <w:rFonts w:ascii="Times New Roman" w:hAnsi="Times New Roman" w:cs="Times New Roman"/>
                              <w:b/>
                              <w:sz w:val="32"/>
                            </w:rPr>
                          </w:pPr>
                          <w:r w:rsidRPr="000B7328">
                            <w:rPr>
                              <w:rFonts w:ascii="Times New Roman" w:hAnsi="Times New Roman" w:cs="Times New Roman"/>
                              <w:b/>
                              <w:sz w:val="32"/>
                            </w:rPr>
                            <w:t>JEDILNIK APRIL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238.6pt;margin-top:27pt;width:154.2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" fillcolor="white [3201]" strokeweight=".5pt">
              <v:textbox>
                <w:txbxContent>
                  <w:p w:rsidR="000B7328" w:rsidRPr="000B7328" w:rsidRDefault="000B7328">
                    <w:pPr>
                      <w:rPr>
                        <w:rFonts w:ascii="Times New Roman" w:hAnsi="Times New Roman" w:cs="Times New Roman"/>
                        <w:b/>
                        <w:sz w:val="32"/>
                      </w:rPr>
                    </w:pPr>
                    <w:r w:rsidRPr="000B7328">
                      <w:rPr>
                        <w:rFonts w:ascii="Times New Roman" w:hAnsi="Times New Roman" w:cs="Times New Roman"/>
                        <w:b/>
                        <w:sz w:val="32"/>
                      </w:rPr>
                      <w:t>JEDILNIK APRIL</w:t>
                    </w:r>
                  </w:p>
                </w:txbxContent>
              </v:textbox>
            </v:shape>
          </w:pict>
        </mc:Fallback>
      </mc:AlternateContent>
    </w:r>
    <w:r w:rsidR="00A43E3E">
      <w:rPr>
        <w:rFonts w:ascii="Times New Roman" w:hAnsi="Times New Roman" w:cs="Times New Roman"/>
      </w:rPr>
      <w:t>PODRUŽNICI :LOKA PRI ŽUSMU IN PREVORJE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noProof/>
        <w:lang w:eastAsia="sl-SI"/>
      </w:rPr>
      <w:drawing>
        <wp:inline distT="0" distB="0" distL="0" distR="0" wp14:anchorId="15AE78AB">
          <wp:extent cx="6256020" cy="761365"/>
          <wp:effectExtent l="0" t="0" r="0" b="63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361" cy="764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34"/>
    <w:rsid w:val="00024C93"/>
    <w:rsid w:val="00025AD6"/>
    <w:rsid w:val="00026D8C"/>
    <w:rsid w:val="00044807"/>
    <w:rsid w:val="0005575B"/>
    <w:rsid w:val="000711B7"/>
    <w:rsid w:val="0009184A"/>
    <w:rsid w:val="000B2A28"/>
    <w:rsid w:val="000B7328"/>
    <w:rsid w:val="0010734F"/>
    <w:rsid w:val="00111658"/>
    <w:rsid w:val="001C4623"/>
    <w:rsid w:val="001D187C"/>
    <w:rsid w:val="001F3EF5"/>
    <w:rsid w:val="002573AE"/>
    <w:rsid w:val="00257BE5"/>
    <w:rsid w:val="00295BBF"/>
    <w:rsid w:val="002F4985"/>
    <w:rsid w:val="003512DD"/>
    <w:rsid w:val="003A0544"/>
    <w:rsid w:val="003B7920"/>
    <w:rsid w:val="003D5C67"/>
    <w:rsid w:val="003F2371"/>
    <w:rsid w:val="003F2C97"/>
    <w:rsid w:val="003F52E9"/>
    <w:rsid w:val="004051EC"/>
    <w:rsid w:val="0042559A"/>
    <w:rsid w:val="00425618"/>
    <w:rsid w:val="00426D43"/>
    <w:rsid w:val="004609A7"/>
    <w:rsid w:val="00466365"/>
    <w:rsid w:val="00477008"/>
    <w:rsid w:val="004B2B1A"/>
    <w:rsid w:val="004C0EC3"/>
    <w:rsid w:val="004C2767"/>
    <w:rsid w:val="004E7DB7"/>
    <w:rsid w:val="00516BD7"/>
    <w:rsid w:val="00536610"/>
    <w:rsid w:val="005430CF"/>
    <w:rsid w:val="00545F31"/>
    <w:rsid w:val="00561D6C"/>
    <w:rsid w:val="00596869"/>
    <w:rsid w:val="005B4056"/>
    <w:rsid w:val="005B7C7C"/>
    <w:rsid w:val="005D4D77"/>
    <w:rsid w:val="005E4BBB"/>
    <w:rsid w:val="006609B8"/>
    <w:rsid w:val="00667903"/>
    <w:rsid w:val="00687C90"/>
    <w:rsid w:val="006C3238"/>
    <w:rsid w:val="006F5366"/>
    <w:rsid w:val="006F632A"/>
    <w:rsid w:val="00710E7A"/>
    <w:rsid w:val="00720BEB"/>
    <w:rsid w:val="007B7374"/>
    <w:rsid w:val="007D5969"/>
    <w:rsid w:val="00817215"/>
    <w:rsid w:val="00850915"/>
    <w:rsid w:val="0085414A"/>
    <w:rsid w:val="00876863"/>
    <w:rsid w:val="00880F0A"/>
    <w:rsid w:val="0088121A"/>
    <w:rsid w:val="008B1F14"/>
    <w:rsid w:val="008C6D7B"/>
    <w:rsid w:val="008E3D5A"/>
    <w:rsid w:val="008E454A"/>
    <w:rsid w:val="00916A66"/>
    <w:rsid w:val="00931DC7"/>
    <w:rsid w:val="00956634"/>
    <w:rsid w:val="00965738"/>
    <w:rsid w:val="009960D8"/>
    <w:rsid w:val="009A4FA7"/>
    <w:rsid w:val="009A7647"/>
    <w:rsid w:val="009E35C9"/>
    <w:rsid w:val="00A07BB2"/>
    <w:rsid w:val="00A31E66"/>
    <w:rsid w:val="00A43E3E"/>
    <w:rsid w:val="00A468E1"/>
    <w:rsid w:val="00A856D4"/>
    <w:rsid w:val="00A906A6"/>
    <w:rsid w:val="00AB6AFE"/>
    <w:rsid w:val="00AD0A4C"/>
    <w:rsid w:val="00AD26F2"/>
    <w:rsid w:val="00AF709F"/>
    <w:rsid w:val="00B13C07"/>
    <w:rsid w:val="00B373D1"/>
    <w:rsid w:val="00B833BA"/>
    <w:rsid w:val="00BB60E3"/>
    <w:rsid w:val="00BB7902"/>
    <w:rsid w:val="00C70F26"/>
    <w:rsid w:val="00C854CE"/>
    <w:rsid w:val="00C97013"/>
    <w:rsid w:val="00CA2808"/>
    <w:rsid w:val="00CB1024"/>
    <w:rsid w:val="00CC5225"/>
    <w:rsid w:val="00CE3BCD"/>
    <w:rsid w:val="00D219B1"/>
    <w:rsid w:val="00D26E0C"/>
    <w:rsid w:val="00D629CD"/>
    <w:rsid w:val="00D94301"/>
    <w:rsid w:val="00DA477E"/>
    <w:rsid w:val="00DC3A1A"/>
    <w:rsid w:val="00DE3652"/>
    <w:rsid w:val="00DE3C92"/>
    <w:rsid w:val="00DF2FC3"/>
    <w:rsid w:val="00E65D75"/>
    <w:rsid w:val="00E7767F"/>
    <w:rsid w:val="00E92991"/>
    <w:rsid w:val="00E9479D"/>
    <w:rsid w:val="00EA7983"/>
    <w:rsid w:val="00EB0AE7"/>
    <w:rsid w:val="00EC03D7"/>
    <w:rsid w:val="00F103B6"/>
    <w:rsid w:val="00F35AB1"/>
    <w:rsid w:val="00FD1043"/>
    <w:rsid w:val="00FF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D01896"/>
  <w15:docId w15:val="{A2688CAC-DBB0-4A9D-BA7E-B70E21E5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A8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D4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B732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B732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B732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B732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B7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D6D5E3-F8D5-4117-9C85-76F7BD1F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 Začasni</dc:creator>
  <cp:lastModifiedBy>Barbara Maček</cp:lastModifiedBy>
  <cp:revision>3</cp:revision>
  <cp:lastPrinted>2019-04-01T08:57:00Z</cp:lastPrinted>
  <dcterms:created xsi:type="dcterms:W3CDTF">2025-03-27T10:39:00Z</dcterms:created>
  <dcterms:modified xsi:type="dcterms:W3CDTF">2025-03-27T10:43:00Z</dcterms:modified>
</cp:coreProperties>
</file>